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B930E" w14:textId="09AFF604" w:rsidR="00EB1EA9" w:rsidRPr="00D45D8E" w:rsidRDefault="00EB1EA9" w:rsidP="00D45D8E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D45D8E">
        <w:rPr>
          <w:rFonts w:ascii="Times New Roman" w:hAnsi="Times New Roman" w:cs="Times New Roman"/>
          <w:sz w:val="24"/>
          <w:szCs w:val="24"/>
        </w:rPr>
        <w:t>На бланке предприятия</w:t>
      </w:r>
    </w:p>
    <w:p w14:paraId="4C7677D9" w14:textId="77777777" w:rsidR="00EB1EA9" w:rsidRPr="00D45D8E" w:rsidRDefault="00EB1EA9" w:rsidP="00D45D8E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14:paraId="7E856C60" w14:textId="77777777" w:rsidR="00EB1EA9" w:rsidRPr="00D45D8E" w:rsidRDefault="00EB1EA9" w:rsidP="00D45D8E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14:paraId="26E64756" w14:textId="3E7DB5DE" w:rsidR="00EB1EA9" w:rsidRPr="00D45D8E" w:rsidRDefault="00EB1EA9" w:rsidP="00D45D8E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D8E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2FFF0E71" w14:textId="21581B53" w:rsidR="00EB1EA9" w:rsidRPr="00D45D8E" w:rsidRDefault="00EB1EA9" w:rsidP="00D45D8E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D8E">
        <w:rPr>
          <w:rFonts w:ascii="Times New Roman" w:hAnsi="Times New Roman" w:cs="Times New Roman"/>
          <w:b/>
          <w:bCs/>
          <w:sz w:val="24"/>
          <w:szCs w:val="24"/>
        </w:rPr>
        <w:t>на услуги по обучению</w:t>
      </w:r>
    </w:p>
    <w:p w14:paraId="4EA7A9BE" w14:textId="77777777" w:rsidR="00EB1EA9" w:rsidRPr="00D45D8E" w:rsidRDefault="00EB1EA9" w:rsidP="00D45D8E">
      <w:pPr>
        <w:pStyle w:val="ae"/>
        <w:rPr>
          <w:rFonts w:ascii="Times New Roman" w:hAnsi="Times New Roman" w:cs="Times New Roman"/>
          <w:b/>
          <w:bCs/>
          <w:sz w:val="24"/>
          <w:szCs w:val="24"/>
        </w:rPr>
      </w:pPr>
    </w:p>
    <w:p w14:paraId="54410C86" w14:textId="66894AB9" w:rsidR="00C81241" w:rsidRDefault="00A67BA4" w:rsidP="00D45D8E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BA4">
        <w:rPr>
          <w:rFonts w:ascii="Times New Roman" w:hAnsi="Times New Roman" w:cs="Times New Roman"/>
          <w:b/>
          <w:bCs/>
          <w:sz w:val="24"/>
          <w:szCs w:val="24"/>
        </w:rPr>
        <w:t xml:space="preserve">Прошу принять сотрудников предприятия на обучение и внеочередную проверку знаний по новым  правилам, новым требованиям по охране труда в соответствии с исполнением требований </w:t>
      </w:r>
      <w:r w:rsidRPr="00A67BA4">
        <w:rPr>
          <w:rFonts w:ascii="Times New Roman" w:hAnsi="Times New Roman" w:cs="Times New Roman"/>
          <w:sz w:val="24"/>
          <w:szCs w:val="24"/>
        </w:rPr>
        <w:t>Постановления Минтруда России и Минобразования России от 13 января 2003 года № 1/29 «Об утверждении Порядка обучения по охране труда и проверки знаний требований охраны труда работников организаций» и ст.212 ТК РФ о внеочередной проверке знаний требований охраны труда независимо от срока предыдущей проверки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   по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C047618" w14:textId="491ADBBF" w:rsidR="00A67BA4" w:rsidRPr="00A67BA4" w:rsidRDefault="00A67BA4" w:rsidP="00D45D8E">
      <w:pPr>
        <w:pStyle w:val="ae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7BA4">
        <w:rPr>
          <w:rFonts w:ascii="Times New Roman" w:hAnsi="Times New Roman" w:cs="Times New Roman"/>
          <w:b/>
          <w:bCs/>
          <w:sz w:val="24"/>
          <w:szCs w:val="24"/>
        </w:rPr>
        <w:t xml:space="preserve">«Охрана </w:t>
      </w:r>
      <w:r w:rsidRPr="00A67BA4">
        <w:rPr>
          <w:rFonts w:ascii="Times New Roman" w:hAnsi="Times New Roman" w:cs="Times New Roman"/>
          <w:b/>
          <w:bCs/>
          <w:sz w:val="24"/>
          <w:szCs w:val="24"/>
        </w:rPr>
        <w:t>труда и</w:t>
      </w:r>
      <w:r w:rsidRPr="00A67BA4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 безопасного ведения работ в соответствии с требованием новых правил по охране труда»</w:t>
      </w:r>
    </w:p>
    <w:p w14:paraId="7E1F7688" w14:textId="43EA701E" w:rsidR="00132498" w:rsidRPr="00D45D8E" w:rsidRDefault="00CC2992" w:rsidP="00D45D8E">
      <w:pPr>
        <w:pStyle w:val="ae"/>
        <w:rPr>
          <w:rFonts w:ascii="Times New Roman" w:hAnsi="Times New Roman" w:cs="Times New Roman"/>
          <w:sz w:val="24"/>
          <w:szCs w:val="24"/>
        </w:rPr>
      </w:pPr>
      <w:r w:rsidRPr="00D45D8E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7"/>
        <w:gridCol w:w="2938"/>
        <w:gridCol w:w="1843"/>
        <w:gridCol w:w="1701"/>
      </w:tblGrid>
      <w:tr w:rsidR="000270C5" w:rsidRPr="005E7112" w14:paraId="0581E357" w14:textId="77777777" w:rsidTr="00A67BA4">
        <w:trPr>
          <w:trHeight w:val="20"/>
          <w:jc w:val="center"/>
        </w:trPr>
        <w:tc>
          <w:tcPr>
            <w:tcW w:w="3397" w:type="dxa"/>
          </w:tcPr>
          <w:p w14:paraId="4EE32B17" w14:textId="77777777" w:rsidR="00A67BA4" w:rsidRDefault="00291147" w:rsidP="00A67BA4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7BA4">
              <w:rPr>
                <w:rFonts w:ascii="Times New Roman" w:hAnsi="Times New Roman" w:cs="Times New Roman"/>
                <w:b/>
                <w:bCs/>
              </w:rPr>
              <w:t>*</w:t>
            </w:r>
            <w:r w:rsidR="000270C5" w:rsidRPr="00A67BA4">
              <w:rPr>
                <w:rFonts w:ascii="Times New Roman" w:hAnsi="Times New Roman" w:cs="Times New Roman"/>
                <w:b/>
                <w:bCs/>
              </w:rPr>
              <w:t>Правила по охране труда, по которым проводится внеочередная проверка знаний</w:t>
            </w:r>
            <w:r w:rsidR="00A67BA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18133B91" w14:textId="3FF9EE64" w:rsidR="000270C5" w:rsidRPr="00A67BA4" w:rsidRDefault="00A67BA4" w:rsidP="00A67BA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67BA4">
              <w:rPr>
                <w:rFonts w:ascii="Times New Roman" w:hAnsi="Times New Roman" w:cs="Times New Roman"/>
              </w:rPr>
              <w:t>(указать №</w:t>
            </w:r>
            <w:r>
              <w:rPr>
                <w:rFonts w:ascii="Times New Roman" w:hAnsi="Times New Roman" w:cs="Times New Roman"/>
              </w:rPr>
              <w:t xml:space="preserve"> Правил</w:t>
            </w:r>
            <w:r w:rsidRPr="00A67B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38" w:type="dxa"/>
            <w:hideMark/>
          </w:tcPr>
          <w:p w14:paraId="34E0DC67" w14:textId="494B3232" w:rsidR="000270C5" w:rsidRPr="00A67BA4" w:rsidRDefault="00CC2992" w:rsidP="00A67BA4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7BA4">
              <w:rPr>
                <w:rFonts w:ascii="Times New Roman" w:hAnsi="Times New Roman" w:cs="Times New Roman"/>
                <w:b/>
                <w:bCs/>
              </w:rPr>
              <w:t>Ф.И.О. специалиста</w:t>
            </w:r>
            <w:r w:rsidR="000270C5" w:rsidRPr="00A67BA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843" w:type="dxa"/>
          </w:tcPr>
          <w:p w14:paraId="31743422" w14:textId="266D061F" w:rsidR="000270C5" w:rsidRPr="00A67BA4" w:rsidRDefault="00CC2992" w:rsidP="00A67BA4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7BA4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1701" w:type="dxa"/>
          </w:tcPr>
          <w:p w14:paraId="5200D896" w14:textId="0AD62A37" w:rsidR="00CC2992" w:rsidRPr="00A67BA4" w:rsidRDefault="00291147" w:rsidP="00A67BA4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7BA4">
              <w:rPr>
                <w:rFonts w:ascii="Times New Roman" w:hAnsi="Times New Roman" w:cs="Times New Roman"/>
                <w:b/>
                <w:bCs/>
              </w:rPr>
              <w:t>Категория слушателей</w:t>
            </w:r>
          </w:p>
        </w:tc>
      </w:tr>
      <w:tr w:rsidR="007F0AF5" w:rsidRPr="005E7112" w14:paraId="11FCC7FA" w14:textId="77777777" w:rsidTr="00A67BA4">
        <w:trPr>
          <w:trHeight w:val="20"/>
          <w:jc w:val="center"/>
        </w:trPr>
        <w:tc>
          <w:tcPr>
            <w:tcW w:w="3397" w:type="dxa"/>
            <w:vMerge w:val="restart"/>
            <w:vAlign w:val="center"/>
          </w:tcPr>
          <w:p w14:paraId="62FB22D9" w14:textId="3316487F" w:rsidR="007F0AF5" w:rsidRPr="00D45D8E" w:rsidRDefault="00A67BA4" w:rsidP="00A67BA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67BA4">
              <w:rPr>
                <w:rFonts w:ascii="Times New Roman" w:hAnsi="Times New Roman" w:cs="Times New Roman"/>
              </w:rPr>
              <w:t>1-2-3-12-15-19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B90B" w14:textId="5477E27F" w:rsidR="007F0AF5" w:rsidRPr="00D45D8E" w:rsidRDefault="007F0AF5" w:rsidP="00D45D8E">
            <w:pPr>
              <w:pStyle w:val="ae"/>
              <w:rPr>
                <w:rFonts w:ascii="Times New Roman" w:hAnsi="Times New Roman" w:cs="Times New Roman"/>
              </w:rPr>
            </w:pPr>
            <w:r w:rsidRPr="00D45D8E">
              <w:rPr>
                <w:rFonts w:ascii="Times New Roman" w:hAnsi="Times New Roman" w:cs="Times New Roman"/>
              </w:rPr>
              <w:t>Иванов Пётр Семёнович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CF83" w14:textId="1638F59C" w:rsidR="007F0AF5" w:rsidRPr="00D45D8E" w:rsidRDefault="007F0AF5" w:rsidP="00D45D8E">
            <w:pPr>
              <w:pStyle w:val="ae"/>
              <w:rPr>
                <w:rFonts w:ascii="Times New Roman" w:hAnsi="Times New Roman" w:cs="Times New Roman"/>
              </w:rPr>
            </w:pPr>
            <w:r w:rsidRPr="00D45D8E"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995F" w14:textId="2233227D" w:rsidR="007F0AF5" w:rsidRPr="00D45D8E" w:rsidRDefault="007F0AF5" w:rsidP="00D45D8E">
            <w:pPr>
              <w:pStyle w:val="ae"/>
              <w:rPr>
                <w:rFonts w:ascii="Times New Roman" w:hAnsi="Times New Roman" w:cs="Times New Roman"/>
              </w:rPr>
            </w:pPr>
            <w:r w:rsidRPr="00D45D8E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7F0AF5" w:rsidRPr="005E7112" w14:paraId="11F38E37" w14:textId="77777777" w:rsidTr="00D45D8E">
        <w:trPr>
          <w:trHeight w:val="20"/>
          <w:jc w:val="center"/>
        </w:trPr>
        <w:tc>
          <w:tcPr>
            <w:tcW w:w="3397" w:type="dxa"/>
            <w:vMerge/>
          </w:tcPr>
          <w:p w14:paraId="401B72FF" w14:textId="77777777" w:rsidR="007F0AF5" w:rsidRPr="00D45D8E" w:rsidRDefault="007F0AF5" w:rsidP="00D45D8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73F4" w14:textId="1EBECD75" w:rsidR="007F0AF5" w:rsidRPr="00D45D8E" w:rsidRDefault="007F0AF5" w:rsidP="00D45D8E">
            <w:pPr>
              <w:pStyle w:val="ae"/>
              <w:rPr>
                <w:rFonts w:ascii="Times New Roman" w:hAnsi="Times New Roman" w:cs="Times New Roman"/>
              </w:rPr>
            </w:pPr>
            <w:r w:rsidRPr="00D45D8E">
              <w:rPr>
                <w:rFonts w:ascii="Times New Roman" w:hAnsi="Times New Roman" w:cs="Times New Roman"/>
              </w:rPr>
              <w:t>Строев Павел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573F" w14:textId="342E9297" w:rsidR="007F0AF5" w:rsidRPr="00D45D8E" w:rsidRDefault="007F0AF5" w:rsidP="00D45D8E">
            <w:pPr>
              <w:pStyle w:val="ae"/>
              <w:rPr>
                <w:rFonts w:ascii="Times New Roman" w:hAnsi="Times New Roman" w:cs="Times New Roman"/>
              </w:rPr>
            </w:pPr>
            <w:r w:rsidRPr="00D45D8E">
              <w:rPr>
                <w:rFonts w:ascii="Times New Roman" w:hAnsi="Times New Roman" w:cs="Times New Roman"/>
              </w:rPr>
              <w:t>Гл. механик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CC40" w14:textId="6B14196F" w:rsidR="007F0AF5" w:rsidRPr="00D45D8E" w:rsidRDefault="007F0AF5" w:rsidP="00D45D8E">
            <w:pPr>
              <w:pStyle w:val="ae"/>
              <w:rPr>
                <w:rFonts w:ascii="Times New Roman" w:hAnsi="Times New Roman" w:cs="Times New Roman"/>
              </w:rPr>
            </w:pPr>
            <w:r w:rsidRPr="00D45D8E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7F0AF5" w:rsidRPr="005E7112" w14:paraId="0B15A9E8" w14:textId="77777777" w:rsidTr="00D45D8E">
        <w:trPr>
          <w:trHeight w:val="20"/>
          <w:jc w:val="center"/>
        </w:trPr>
        <w:tc>
          <w:tcPr>
            <w:tcW w:w="3397" w:type="dxa"/>
            <w:vMerge/>
          </w:tcPr>
          <w:p w14:paraId="262A0685" w14:textId="77777777" w:rsidR="007F0AF5" w:rsidRPr="00D45D8E" w:rsidRDefault="007F0AF5" w:rsidP="00D45D8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DE54" w14:textId="7D209C66" w:rsidR="007F0AF5" w:rsidRPr="00D45D8E" w:rsidRDefault="007F0AF5" w:rsidP="00D45D8E">
            <w:pPr>
              <w:pStyle w:val="ae"/>
              <w:rPr>
                <w:rFonts w:ascii="Times New Roman" w:hAnsi="Times New Roman" w:cs="Times New Roman"/>
              </w:rPr>
            </w:pPr>
            <w:r w:rsidRPr="00D45D8E">
              <w:rPr>
                <w:rFonts w:ascii="Times New Roman" w:hAnsi="Times New Roman" w:cs="Times New Roman"/>
              </w:rPr>
              <w:t>Попов Владимир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1754" w14:textId="671CF69B" w:rsidR="007F0AF5" w:rsidRPr="00D45D8E" w:rsidRDefault="007F0AF5" w:rsidP="00D45D8E">
            <w:pPr>
              <w:pStyle w:val="ae"/>
              <w:rPr>
                <w:rFonts w:ascii="Times New Roman" w:hAnsi="Times New Roman" w:cs="Times New Roman"/>
              </w:rPr>
            </w:pPr>
            <w:r w:rsidRPr="00D45D8E">
              <w:rPr>
                <w:rFonts w:ascii="Times New Roman" w:hAnsi="Times New Roman" w:cs="Times New Roman"/>
              </w:rPr>
              <w:t xml:space="preserve">Прораб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D10C" w14:textId="5D2D7465" w:rsidR="007F0AF5" w:rsidRPr="00D45D8E" w:rsidRDefault="007F0AF5" w:rsidP="00D45D8E">
            <w:pPr>
              <w:pStyle w:val="ae"/>
              <w:rPr>
                <w:rFonts w:ascii="Times New Roman" w:hAnsi="Times New Roman" w:cs="Times New Roman"/>
              </w:rPr>
            </w:pPr>
            <w:r w:rsidRPr="00D45D8E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7F0AF5" w:rsidRPr="005E7112" w14:paraId="50C3705E" w14:textId="77777777" w:rsidTr="00D45D8E">
        <w:trPr>
          <w:trHeight w:val="20"/>
          <w:jc w:val="center"/>
        </w:trPr>
        <w:tc>
          <w:tcPr>
            <w:tcW w:w="3397" w:type="dxa"/>
            <w:vMerge/>
          </w:tcPr>
          <w:p w14:paraId="2B3A2C3E" w14:textId="77777777" w:rsidR="007F0AF5" w:rsidRPr="00D45D8E" w:rsidRDefault="007F0AF5" w:rsidP="00D45D8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0CBB" w14:textId="33D72999" w:rsidR="007F0AF5" w:rsidRPr="00D45D8E" w:rsidRDefault="007F0AF5" w:rsidP="00D45D8E">
            <w:pPr>
              <w:pStyle w:val="ae"/>
              <w:rPr>
                <w:rFonts w:ascii="Times New Roman" w:hAnsi="Times New Roman" w:cs="Times New Roman"/>
              </w:rPr>
            </w:pPr>
            <w:r w:rsidRPr="00D45D8E">
              <w:rPr>
                <w:rFonts w:ascii="Times New Roman" w:hAnsi="Times New Roman" w:cs="Times New Roman"/>
              </w:rPr>
              <w:t>Смолин Глеб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4356" w14:textId="6063A36E" w:rsidR="007F0AF5" w:rsidRPr="00D45D8E" w:rsidRDefault="007F0AF5" w:rsidP="00D45D8E">
            <w:pPr>
              <w:pStyle w:val="ae"/>
              <w:rPr>
                <w:rFonts w:ascii="Times New Roman" w:hAnsi="Times New Roman" w:cs="Times New Roman"/>
              </w:rPr>
            </w:pPr>
            <w:r w:rsidRPr="00D45D8E">
              <w:rPr>
                <w:rFonts w:ascii="Times New Roman" w:hAnsi="Times New Roman" w:cs="Times New Roman"/>
              </w:rPr>
              <w:t>Спец. по 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3F8B" w14:textId="69818C6C" w:rsidR="007F0AF5" w:rsidRPr="00D45D8E" w:rsidRDefault="007F0AF5" w:rsidP="00D45D8E">
            <w:pPr>
              <w:pStyle w:val="ae"/>
              <w:rPr>
                <w:rFonts w:ascii="Times New Roman" w:hAnsi="Times New Roman" w:cs="Times New Roman"/>
              </w:rPr>
            </w:pPr>
            <w:r w:rsidRPr="00D45D8E">
              <w:rPr>
                <w:rFonts w:ascii="Times New Roman" w:hAnsi="Times New Roman" w:cs="Times New Roman"/>
              </w:rPr>
              <w:t xml:space="preserve">Инструктор </w:t>
            </w:r>
          </w:p>
        </w:tc>
      </w:tr>
    </w:tbl>
    <w:p w14:paraId="6BBB833C" w14:textId="076978F4" w:rsidR="00C81241" w:rsidRPr="00D45D8E" w:rsidRDefault="005E7112" w:rsidP="00D45D8E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D45D8E">
        <w:rPr>
          <w:rFonts w:ascii="Times New Roman" w:hAnsi="Times New Roman" w:cs="Times New Roman"/>
          <w:bCs/>
          <w:sz w:val="24"/>
          <w:szCs w:val="24"/>
        </w:rPr>
        <w:t>*</w:t>
      </w:r>
      <w:r w:rsidR="00D45D8E" w:rsidRPr="00D45D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1147" w:rsidRPr="00D45D8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Заявке указать </w:t>
      </w:r>
      <w:r w:rsidR="00291147" w:rsidRPr="00D45D8E">
        <w:rPr>
          <w:rFonts w:ascii="Times New Roman" w:hAnsi="Times New Roman" w:cs="Times New Roman"/>
          <w:b/>
          <w:i/>
          <w:iCs/>
          <w:sz w:val="24"/>
          <w:szCs w:val="24"/>
        </w:rPr>
        <w:t>только те правила</w:t>
      </w:r>
      <w:r w:rsidR="00291147" w:rsidRPr="00D45D8E">
        <w:rPr>
          <w:rFonts w:ascii="Times New Roman" w:hAnsi="Times New Roman" w:cs="Times New Roman"/>
          <w:bCs/>
          <w:i/>
          <w:iCs/>
          <w:sz w:val="24"/>
          <w:szCs w:val="24"/>
        </w:rPr>
        <w:t>, которые используются в производственных процессах</w:t>
      </w:r>
    </w:p>
    <w:p w14:paraId="2B179935" w14:textId="77777777" w:rsidR="00D45D8E" w:rsidRPr="00D45D8E" w:rsidRDefault="00D45D8E" w:rsidP="00C8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  <w:lang w:eastAsia="ru-RU"/>
        </w:rPr>
      </w:pPr>
    </w:p>
    <w:p w14:paraId="13A6960D" w14:textId="546E6B4F" w:rsidR="00FB12B7" w:rsidRPr="00D45D8E" w:rsidRDefault="00132498" w:rsidP="00C8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45D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Выдаваемые документы:  </w:t>
      </w:r>
    </w:p>
    <w:p w14:paraId="78D730EF" w14:textId="77777777" w:rsidR="00A01AC9" w:rsidRPr="00D45D8E" w:rsidRDefault="005E7112" w:rsidP="00C81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5D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</w:t>
      </w:r>
      <w:r w:rsidR="00A01AC9" w:rsidRPr="00D45D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Удостоверение о внеочередной проверке знаний требований охраны труда </w:t>
      </w:r>
    </w:p>
    <w:p w14:paraId="727D3436" w14:textId="77777777" w:rsidR="002B1F34" w:rsidRPr="00D45D8E" w:rsidRDefault="005E7112" w:rsidP="00C81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5D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</w:t>
      </w:r>
      <w:r w:rsidR="00C40A1C" w:rsidRPr="00D45D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Протокол о проверке знаний </w:t>
      </w:r>
      <w:r w:rsidR="008A6381" w:rsidRPr="00D45D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нем указываются названия правил по охране труда, по которым была проведена внеочередная проверка знаний.</w:t>
      </w:r>
    </w:p>
    <w:p w14:paraId="6BBE7E1E" w14:textId="77777777" w:rsidR="00D45D8E" w:rsidRPr="00D45D8E" w:rsidRDefault="00D45D8E" w:rsidP="00C8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848F154" w14:textId="435D421F" w:rsidR="00FB12B7" w:rsidRPr="00D45D8E" w:rsidRDefault="00132498" w:rsidP="00C8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45D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Категории слушателей: </w:t>
      </w:r>
    </w:p>
    <w:p w14:paraId="263B45F0" w14:textId="05F94375" w:rsidR="00132498" w:rsidRPr="00D45D8E" w:rsidRDefault="00291147" w:rsidP="00D45D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5D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5E7112" w:rsidRPr="00D45D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A01AC9" w:rsidRPr="00D45D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Члены постоянно действующих комиссий в организациях</w:t>
      </w:r>
      <w:r w:rsidR="006E50AE" w:rsidRPr="00D45D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4B4B8EE3" w14:textId="45E131B0" w:rsidR="00C81241" w:rsidRPr="00D45D8E" w:rsidRDefault="00291147" w:rsidP="00D45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45D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5E7112" w:rsidRPr="00D45D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D45D8E" w:rsidRPr="00D45D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D45D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уководитель работ (или инструктор </w:t>
      </w:r>
      <w:r w:rsidRPr="00D45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подготовке Инструкций по охране труда)</w:t>
      </w:r>
    </w:p>
    <w:p w14:paraId="2CB56D1D" w14:textId="0170A19F" w:rsidR="00AB72E6" w:rsidRPr="00D45D8E" w:rsidRDefault="00291147" w:rsidP="00AB72E6">
      <w:pPr>
        <w:ind w:firstLine="720"/>
        <w:rPr>
          <w:rFonts w:ascii="Times New Roman" w:hAnsi="Times New Roman"/>
          <w:w w:val="97"/>
          <w:sz w:val="24"/>
          <w:szCs w:val="24"/>
        </w:rPr>
      </w:pPr>
      <w:r w:rsidRPr="00D45D8E">
        <w:rPr>
          <w:rFonts w:ascii="Times New Roman" w:hAnsi="Times New Roman"/>
          <w:w w:val="97"/>
          <w:sz w:val="24"/>
          <w:szCs w:val="24"/>
        </w:rPr>
        <w:t xml:space="preserve"> </w:t>
      </w:r>
    </w:p>
    <w:p w14:paraId="4727B26C" w14:textId="158CF31A" w:rsidR="00AB72E6" w:rsidRPr="00D45D8E" w:rsidRDefault="00291147" w:rsidP="00C8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45D8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Руководитель организации                                                 (                                       )</w:t>
      </w:r>
    </w:p>
    <w:p w14:paraId="308E1EC0" w14:textId="77777777" w:rsidR="00291147" w:rsidRPr="00D45D8E" w:rsidRDefault="00291147" w:rsidP="00C8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12A39A08" w14:textId="5FE80F9B" w:rsidR="00291147" w:rsidRPr="00D45D8E" w:rsidRDefault="00291147" w:rsidP="00C8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45D8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М.П.</w:t>
      </w:r>
    </w:p>
    <w:p w14:paraId="2CD5577F" w14:textId="77777777" w:rsidR="00291147" w:rsidRPr="00D45D8E" w:rsidRDefault="00291147" w:rsidP="00D45D8E">
      <w:pPr>
        <w:pStyle w:val="a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F1A324B" w14:textId="77777777" w:rsidR="00291147" w:rsidRPr="00D45D8E" w:rsidRDefault="00291147" w:rsidP="00D45D8E">
      <w:pPr>
        <w:pStyle w:val="a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7A44FEE" w14:textId="77777777" w:rsidR="00291147" w:rsidRPr="00D45D8E" w:rsidRDefault="00291147" w:rsidP="00D45D8E">
      <w:pPr>
        <w:pStyle w:val="a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8F4BE9C" w14:textId="3B08474E" w:rsidR="00C81241" w:rsidRPr="00D45D8E" w:rsidRDefault="00C81241" w:rsidP="00D45D8E">
      <w:pPr>
        <w:pStyle w:val="a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45D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Контакты:</w:t>
      </w:r>
    </w:p>
    <w:p w14:paraId="2D0209CA" w14:textId="77777777" w:rsidR="00D45D8E" w:rsidRPr="00D45D8E" w:rsidRDefault="00D45D8E" w:rsidP="00D45D8E">
      <w:pPr>
        <w:pStyle w:val="a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2D5F131" w14:textId="78E7FE35" w:rsidR="00C81241" w:rsidRDefault="00291147" w:rsidP="00D45D8E">
      <w:pPr>
        <w:pStyle w:val="a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45D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Ф.И.О., тел.</w:t>
      </w:r>
    </w:p>
    <w:p w14:paraId="771041CB" w14:textId="45B90367" w:rsidR="00A67BA4" w:rsidRDefault="00A67BA4" w:rsidP="00D45D8E">
      <w:pPr>
        <w:pStyle w:val="a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5C46D98" w14:textId="3BAD3EA1" w:rsidR="00A67BA4" w:rsidRDefault="00A67BA4" w:rsidP="00D45D8E">
      <w:pPr>
        <w:pStyle w:val="a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0487B3D" w14:textId="39D43C14" w:rsidR="00A67BA4" w:rsidRDefault="00A67BA4" w:rsidP="00A67BA4">
      <w:pPr>
        <w:pStyle w:val="ae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67BA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Приложение: номера Правил</w:t>
      </w:r>
      <w:r w:rsidR="0084642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для указания в заявка</w:t>
      </w:r>
    </w:p>
    <w:p w14:paraId="50952A01" w14:textId="05795995" w:rsidR="00A67BA4" w:rsidRDefault="00A67BA4" w:rsidP="00A67BA4">
      <w:pPr>
        <w:pStyle w:val="ae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tbl>
      <w:tblPr>
        <w:tblStyle w:val="a6"/>
        <w:tblW w:w="1020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8505"/>
        <w:gridCol w:w="1276"/>
      </w:tblGrid>
      <w:tr w:rsidR="00A67BA4" w:rsidRPr="00A67BA4" w14:paraId="210D2C5E" w14:textId="77777777" w:rsidTr="004219AA">
        <w:tc>
          <w:tcPr>
            <w:tcW w:w="421" w:type="dxa"/>
          </w:tcPr>
          <w:p w14:paraId="415FCD9D" w14:textId="77777777" w:rsidR="00A67BA4" w:rsidRPr="00A67BA4" w:rsidRDefault="00A67BA4" w:rsidP="00A67BA4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bookmarkStart w:id="0" w:name="_Hlk62030206"/>
            <w:r w:rsidRPr="00A67BA4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8505" w:type="dxa"/>
          </w:tcPr>
          <w:p w14:paraId="135FC4E6" w14:textId="13343250" w:rsidR="00A67BA4" w:rsidRPr="00A67BA4" w:rsidRDefault="00A67BA4" w:rsidP="00A67BA4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67BA4">
              <w:rPr>
                <w:rFonts w:ascii="Times New Roman" w:hAnsi="Times New Roman" w:cs="Times New Roman"/>
                <w:b/>
                <w:bCs/>
              </w:rPr>
              <w:t>*Правила по охране труда, по которым проводится внеочередная проверка знаний</w:t>
            </w:r>
          </w:p>
        </w:tc>
        <w:tc>
          <w:tcPr>
            <w:tcW w:w="1276" w:type="dxa"/>
          </w:tcPr>
          <w:p w14:paraId="5C115C42" w14:textId="77777777" w:rsidR="00A67BA4" w:rsidRPr="00A67BA4" w:rsidRDefault="00A67BA4" w:rsidP="004219AA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67BA4">
              <w:rPr>
                <w:rFonts w:ascii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</w:tr>
      <w:tr w:rsidR="00A67BA4" w:rsidRPr="00A67BA4" w14:paraId="03E32407" w14:textId="77777777" w:rsidTr="004219AA">
        <w:tc>
          <w:tcPr>
            <w:tcW w:w="421" w:type="dxa"/>
          </w:tcPr>
          <w:p w14:paraId="116BC434" w14:textId="77777777" w:rsidR="00A67BA4" w:rsidRPr="00A67BA4" w:rsidRDefault="00A67BA4" w:rsidP="00A67BA4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5" w:type="dxa"/>
          </w:tcPr>
          <w:p w14:paraId="6E52BF40" w14:textId="70606C99" w:rsidR="00A67BA4" w:rsidRPr="00A67BA4" w:rsidRDefault="00A67BA4" w:rsidP="00A67BA4">
            <w:pPr>
              <w:pStyle w:val="ae"/>
              <w:rPr>
                <w:rFonts w:ascii="Times New Roman" w:hAnsi="Times New Roman" w:cs="Times New Roman"/>
                <w:lang w:eastAsia="ru-RU"/>
              </w:rPr>
            </w:pPr>
            <w:r w:rsidRPr="00A67BA4">
              <w:rPr>
                <w:rFonts w:ascii="Times New Roman" w:hAnsi="Times New Roman" w:cs="Times New Roman"/>
                <w:bCs/>
              </w:rPr>
              <w:t>Правила по охране труда при эксплуатации промышленного транспорта (</w:t>
            </w:r>
            <w:r w:rsidRPr="00A67BA4">
              <w:rPr>
                <w:rFonts w:ascii="Times New Roman" w:hAnsi="Times New Roman" w:cs="Times New Roman"/>
              </w:rPr>
              <w:t>Приказ Минтруда от 18.11.2020 г. № 814н.</w:t>
            </w:r>
            <w:r w:rsidRPr="00A67BA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276" w:type="dxa"/>
          </w:tcPr>
          <w:p w14:paraId="777FFB93" w14:textId="2A4180DD" w:rsidR="00A67BA4" w:rsidRPr="00A67BA4" w:rsidRDefault="00A67BA4" w:rsidP="004219AA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A67BA4">
              <w:rPr>
                <w:rFonts w:ascii="Times New Roman" w:hAnsi="Times New Roman" w:cs="Times New Roman"/>
                <w:bCs/>
              </w:rPr>
              <w:t>4</w:t>
            </w:r>
          </w:p>
        </w:tc>
      </w:tr>
      <w:bookmarkEnd w:id="0"/>
      <w:tr w:rsidR="00A67BA4" w:rsidRPr="00A67BA4" w14:paraId="7827ECEE" w14:textId="77777777" w:rsidTr="004219AA">
        <w:tc>
          <w:tcPr>
            <w:tcW w:w="421" w:type="dxa"/>
          </w:tcPr>
          <w:p w14:paraId="3BE9CA21" w14:textId="77777777" w:rsidR="00A67BA4" w:rsidRPr="00A67BA4" w:rsidRDefault="00A67BA4" w:rsidP="00A67BA4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5" w:type="dxa"/>
          </w:tcPr>
          <w:p w14:paraId="12FC2690" w14:textId="48F6F6E0" w:rsidR="00A67BA4" w:rsidRPr="00A67BA4" w:rsidRDefault="00A67BA4" w:rsidP="00A67BA4">
            <w:pPr>
              <w:pStyle w:val="ae"/>
              <w:rPr>
                <w:rFonts w:ascii="Times New Roman" w:hAnsi="Times New Roman" w:cs="Times New Roman"/>
                <w:lang w:eastAsia="ru-RU"/>
              </w:rPr>
            </w:pPr>
            <w:r w:rsidRPr="00A67BA4">
              <w:rPr>
                <w:rFonts w:ascii="Times New Roman" w:hAnsi="Times New Roman" w:cs="Times New Roman"/>
                <w:bCs/>
              </w:rPr>
              <w:t>Правила по охране труда при работе на высоте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67BA4">
              <w:rPr>
                <w:rFonts w:ascii="Times New Roman" w:hAnsi="Times New Roman" w:cs="Times New Roman"/>
                <w:bCs/>
              </w:rPr>
              <w:t>(</w:t>
            </w:r>
            <w:r w:rsidRPr="00A67BA4">
              <w:rPr>
                <w:rFonts w:ascii="Times New Roman" w:hAnsi="Times New Roman" w:cs="Times New Roman"/>
              </w:rPr>
              <w:t>Приказ Минтруда от 16.11.2020 г. № 782н.</w:t>
            </w:r>
            <w:r w:rsidRPr="00A67BA4">
              <w:rPr>
                <w:rFonts w:ascii="Times New Roman" w:hAnsi="Times New Roman" w:cs="Times New Roman"/>
                <w:bCs/>
              </w:rPr>
              <w:t>) (3гр.безопасности)</w:t>
            </w:r>
          </w:p>
        </w:tc>
        <w:tc>
          <w:tcPr>
            <w:tcW w:w="1276" w:type="dxa"/>
          </w:tcPr>
          <w:p w14:paraId="6E601C3B" w14:textId="77777777" w:rsidR="00A67BA4" w:rsidRPr="00A67BA4" w:rsidRDefault="00A67BA4" w:rsidP="004219AA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A67BA4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A67BA4" w:rsidRPr="00A67BA4" w14:paraId="763D5CDB" w14:textId="77777777" w:rsidTr="004219AA">
        <w:tc>
          <w:tcPr>
            <w:tcW w:w="421" w:type="dxa"/>
          </w:tcPr>
          <w:p w14:paraId="2EB95D13" w14:textId="77777777" w:rsidR="00A67BA4" w:rsidRPr="00A67BA4" w:rsidRDefault="00A67BA4" w:rsidP="00A67BA4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5" w:type="dxa"/>
          </w:tcPr>
          <w:p w14:paraId="18346A10" w14:textId="65D8883D" w:rsidR="00A67BA4" w:rsidRPr="00A67BA4" w:rsidRDefault="00A67BA4" w:rsidP="00A67BA4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A67BA4">
              <w:rPr>
                <w:rFonts w:ascii="Times New Roman" w:hAnsi="Times New Roman" w:cs="Times New Roman"/>
                <w:shd w:val="clear" w:color="auto" w:fill="FFFFFF"/>
              </w:rPr>
              <w:t>Правила по охране труда при погрузочно-разгрузочных работах и размещении грузов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A67BA4">
              <w:rPr>
                <w:rFonts w:ascii="Times New Roman" w:hAnsi="Times New Roman" w:cs="Times New Roman"/>
                <w:shd w:val="clear" w:color="auto" w:fill="FFFFFF"/>
              </w:rPr>
              <w:t>(Приказ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A67BA4">
              <w:rPr>
                <w:rFonts w:ascii="Times New Roman" w:hAnsi="Times New Roman" w:cs="Times New Roman"/>
                <w:shd w:val="clear" w:color="auto" w:fill="FFFFFF"/>
              </w:rPr>
              <w:t>Минтруда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A67BA4">
              <w:rPr>
                <w:rFonts w:ascii="Times New Roman" w:hAnsi="Times New Roman" w:cs="Times New Roman"/>
                <w:shd w:val="clear" w:color="auto" w:fill="FFFFFF"/>
              </w:rPr>
              <w:t>России от 28.10.2020 № 753н.)</w:t>
            </w:r>
          </w:p>
        </w:tc>
        <w:tc>
          <w:tcPr>
            <w:tcW w:w="1276" w:type="dxa"/>
          </w:tcPr>
          <w:p w14:paraId="2DD59838" w14:textId="77777777" w:rsidR="00A67BA4" w:rsidRPr="00A67BA4" w:rsidRDefault="00A67BA4" w:rsidP="004219AA">
            <w:pPr>
              <w:pStyle w:val="ae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67BA4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A67BA4" w:rsidRPr="00A67BA4" w14:paraId="68125959" w14:textId="77777777" w:rsidTr="004219AA">
        <w:tc>
          <w:tcPr>
            <w:tcW w:w="421" w:type="dxa"/>
          </w:tcPr>
          <w:p w14:paraId="2B202676" w14:textId="77777777" w:rsidR="00A67BA4" w:rsidRPr="00A67BA4" w:rsidRDefault="00A67BA4" w:rsidP="00A67BA4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5" w:type="dxa"/>
          </w:tcPr>
          <w:p w14:paraId="0B703BBC" w14:textId="77777777" w:rsidR="00A67BA4" w:rsidRPr="00A67BA4" w:rsidRDefault="00A67BA4" w:rsidP="00A67BA4">
            <w:pPr>
              <w:pStyle w:val="ae"/>
              <w:rPr>
                <w:rFonts w:ascii="Times New Roman" w:hAnsi="Times New Roman" w:cs="Times New Roman"/>
                <w:lang w:eastAsia="ru-RU"/>
              </w:rPr>
            </w:pPr>
            <w:r w:rsidRPr="00A67BA4">
              <w:rPr>
                <w:rFonts w:ascii="Times New Roman" w:hAnsi="Times New Roman" w:cs="Times New Roman"/>
                <w:bCs/>
              </w:rPr>
              <w:t>Правила по охране труда на автомобильном транспорте (</w:t>
            </w:r>
            <w:r w:rsidRPr="00A67BA4">
              <w:rPr>
                <w:rFonts w:ascii="Times New Roman" w:hAnsi="Times New Roman" w:cs="Times New Roman"/>
              </w:rPr>
              <w:t>Приказ Минтруда от 09.12.2020 г. № 871н.</w:t>
            </w:r>
            <w:r w:rsidRPr="00A67BA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276" w:type="dxa"/>
          </w:tcPr>
          <w:p w14:paraId="6BB05DFB" w14:textId="77777777" w:rsidR="00A67BA4" w:rsidRPr="00A67BA4" w:rsidRDefault="00A67BA4" w:rsidP="004219AA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A67BA4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A67BA4" w:rsidRPr="00A67BA4" w14:paraId="4665A885" w14:textId="77777777" w:rsidTr="004219AA">
        <w:tc>
          <w:tcPr>
            <w:tcW w:w="421" w:type="dxa"/>
          </w:tcPr>
          <w:p w14:paraId="22FA8C37" w14:textId="77777777" w:rsidR="00A67BA4" w:rsidRPr="00A67BA4" w:rsidRDefault="00A67BA4" w:rsidP="00A67BA4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5" w:type="dxa"/>
          </w:tcPr>
          <w:p w14:paraId="00E1EE81" w14:textId="3EEF75BC" w:rsidR="00A67BA4" w:rsidRPr="00A67BA4" w:rsidRDefault="00A67BA4" w:rsidP="00A67BA4">
            <w:pPr>
              <w:pStyle w:val="ae"/>
              <w:rPr>
                <w:rFonts w:ascii="Times New Roman" w:hAnsi="Times New Roman" w:cs="Times New Roman"/>
                <w:lang w:eastAsia="ru-RU"/>
              </w:rPr>
            </w:pPr>
            <w:r w:rsidRPr="00A67BA4">
              <w:rPr>
                <w:rFonts w:ascii="Times New Roman" w:hAnsi="Times New Roman" w:cs="Times New Roman"/>
                <w:bCs/>
              </w:rPr>
              <w:t>Правила по охране труда на городском электрическом транспорте (</w:t>
            </w:r>
            <w:r w:rsidRPr="00A67BA4">
              <w:rPr>
                <w:rFonts w:ascii="Times New Roman" w:hAnsi="Times New Roman" w:cs="Times New Roman"/>
              </w:rPr>
              <w:t>Приказ Минтруда от 09.12.2020 г. № 875н.</w:t>
            </w:r>
            <w:r w:rsidRPr="00A67BA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276" w:type="dxa"/>
          </w:tcPr>
          <w:p w14:paraId="76877A24" w14:textId="77777777" w:rsidR="00A67BA4" w:rsidRPr="00A67BA4" w:rsidRDefault="00A67BA4" w:rsidP="004219AA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A67BA4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A67BA4" w:rsidRPr="00A67BA4" w14:paraId="5D1FA34D" w14:textId="77777777" w:rsidTr="004219AA">
        <w:tc>
          <w:tcPr>
            <w:tcW w:w="421" w:type="dxa"/>
          </w:tcPr>
          <w:p w14:paraId="44FEDBD8" w14:textId="77777777" w:rsidR="00A67BA4" w:rsidRPr="00A67BA4" w:rsidRDefault="00A67BA4" w:rsidP="00A67BA4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5" w:type="dxa"/>
          </w:tcPr>
          <w:p w14:paraId="0044CC08" w14:textId="03848484" w:rsidR="00A67BA4" w:rsidRPr="00A67BA4" w:rsidRDefault="00A67BA4" w:rsidP="00A67BA4">
            <w:pPr>
              <w:pStyle w:val="ae"/>
              <w:rPr>
                <w:rFonts w:ascii="Times New Roman" w:hAnsi="Times New Roman" w:cs="Times New Roman"/>
              </w:rPr>
            </w:pPr>
            <w:hyperlink r:id="rId5" w:history="1">
              <w:r w:rsidRPr="00A67BA4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Правила при хранении, транспортировании и реализации нефтепродуктов</w:t>
              </w:r>
            </w:hyperlink>
            <w:r w:rsidRPr="00A67BA4">
              <w:rPr>
                <w:rFonts w:ascii="Times New Roman" w:hAnsi="Times New Roman" w:cs="Times New Roman"/>
              </w:rPr>
              <w:t xml:space="preserve"> </w:t>
            </w:r>
          </w:p>
          <w:p w14:paraId="6A540B39" w14:textId="77777777" w:rsidR="00A67BA4" w:rsidRPr="00A67BA4" w:rsidRDefault="00A67BA4" w:rsidP="00A67BA4">
            <w:pPr>
              <w:pStyle w:val="ae"/>
              <w:rPr>
                <w:rFonts w:ascii="Times New Roman" w:hAnsi="Times New Roman" w:cs="Times New Roman"/>
                <w:lang w:eastAsia="ru-RU"/>
              </w:rPr>
            </w:pPr>
            <w:r w:rsidRPr="00A67BA4">
              <w:rPr>
                <w:rFonts w:ascii="Times New Roman" w:hAnsi="Times New Roman" w:cs="Times New Roman"/>
              </w:rPr>
              <w:t xml:space="preserve">(Приказ Минтруда России от 13.10.2020 г. № 721н).   </w:t>
            </w:r>
          </w:p>
        </w:tc>
        <w:tc>
          <w:tcPr>
            <w:tcW w:w="1276" w:type="dxa"/>
          </w:tcPr>
          <w:p w14:paraId="353F6C04" w14:textId="77777777" w:rsidR="00A67BA4" w:rsidRPr="00A67BA4" w:rsidRDefault="00A67BA4" w:rsidP="004219AA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A67BA4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A67BA4" w:rsidRPr="00A67BA4" w14:paraId="5912FCE3" w14:textId="77777777" w:rsidTr="004219AA">
        <w:tc>
          <w:tcPr>
            <w:tcW w:w="421" w:type="dxa"/>
          </w:tcPr>
          <w:p w14:paraId="21C8B69D" w14:textId="77777777" w:rsidR="00A67BA4" w:rsidRPr="00A67BA4" w:rsidRDefault="00A67BA4" w:rsidP="00A67BA4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5" w:type="dxa"/>
          </w:tcPr>
          <w:p w14:paraId="2C125F42" w14:textId="0DDC7FEB" w:rsidR="00A67BA4" w:rsidRPr="00A67BA4" w:rsidRDefault="00A67BA4" w:rsidP="00A67BA4">
            <w:pPr>
              <w:pStyle w:val="ae"/>
              <w:rPr>
                <w:rFonts w:ascii="Times New Roman" w:hAnsi="Times New Roman" w:cs="Times New Roman"/>
                <w:lang w:eastAsia="ru-RU"/>
              </w:rPr>
            </w:pPr>
            <w:r w:rsidRPr="00A67BA4">
              <w:rPr>
                <w:rFonts w:ascii="Times New Roman" w:hAnsi="Times New Roman" w:cs="Times New Roman"/>
                <w:bCs/>
              </w:rPr>
              <w:t>Правила по охране труда при осуществлении грузопассажирских перевозок на железнодорожном транспорте (</w:t>
            </w:r>
            <w:r w:rsidRPr="00A67BA4">
              <w:rPr>
                <w:rFonts w:ascii="Times New Roman" w:hAnsi="Times New Roman" w:cs="Times New Roman"/>
              </w:rPr>
              <w:t>Приказ Минтруда от 27.11.2020 г. № 836н.</w:t>
            </w:r>
            <w:r w:rsidRPr="00A67BA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276" w:type="dxa"/>
          </w:tcPr>
          <w:p w14:paraId="57DD1F9F" w14:textId="77777777" w:rsidR="00A67BA4" w:rsidRPr="00A67BA4" w:rsidRDefault="00A67BA4" w:rsidP="004219AA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A67BA4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A67BA4" w:rsidRPr="00A67BA4" w14:paraId="06E2AAF2" w14:textId="77777777" w:rsidTr="004219AA">
        <w:tc>
          <w:tcPr>
            <w:tcW w:w="421" w:type="dxa"/>
          </w:tcPr>
          <w:p w14:paraId="487C8068" w14:textId="77777777" w:rsidR="00A67BA4" w:rsidRPr="00A67BA4" w:rsidRDefault="00A67BA4" w:rsidP="00A67BA4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5" w:type="dxa"/>
          </w:tcPr>
          <w:p w14:paraId="6B56FDDB" w14:textId="77777777" w:rsidR="00A67BA4" w:rsidRPr="00A67BA4" w:rsidRDefault="00A67BA4" w:rsidP="00A67BA4">
            <w:pPr>
              <w:pStyle w:val="ae"/>
              <w:rPr>
                <w:rFonts w:ascii="Times New Roman" w:hAnsi="Times New Roman" w:cs="Times New Roman"/>
                <w:bCs/>
              </w:rPr>
            </w:pPr>
            <w:hyperlink r:id="rId6" w:history="1">
              <w:r w:rsidRPr="00A67BA4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Правила по охране труда при строительстве, реконструкции и ремонте</w:t>
              </w:r>
            </w:hyperlink>
            <w:r w:rsidRPr="00A67BA4">
              <w:rPr>
                <w:rFonts w:ascii="Times New Roman" w:hAnsi="Times New Roman" w:cs="Times New Roman"/>
              </w:rPr>
              <w:t xml:space="preserve"> (Приказ Минтруда от 11.12.2020 г. № 883н.)</w:t>
            </w:r>
          </w:p>
        </w:tc>
        <w:tc>
          <w:tcPr>
            <w:tcW w:w="1276" w:type="dxa"/>
          </w:tcPr>
          <w:p w14:paraId="03559FDE" w14:textId="77777777" w:rsidR="00A67BA4" w:rsidRPr="00A67BA4" w:rsidRDefault="00A67BA4" w:rsidP="00421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67BA4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A67BA4" w:rsidRPr="00A67BA4" w14:paraId="55033C1E" w14:textId="77777777" w:rsidTr="004219AA">
        <w:tc>
          <w:tcPr>
            <w:tcW w:w="421" w:type="dxa"/>
          </w:tcPr>
          <w:p w14:paraId="40C4A83B" w14:textId="77777777" w:rsidR="00A67BA4" w:rsidRPr="00A67BA4" w:rsidRDefault="00A67BA4" w:rsidP="00A67BA4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5" w:type="dxa"/>
          </w:tcPr>
          <w:p w14:paraId="5376C09D" w14:textId="5F24042E" w:rsidR="00A67BA4" w:rsidRPr="00A67BA4" w:rsidRDefault="00A67BA4" w:rsidP="00A67BA4">
            <w:pPr>
              <w:pStyle w:val="ae"/>
              <w:rPr>
                <w:rFonts w:ascii="Times New Roman" w:hAnsi="Times New Roman" w:cs="Times New Roman"/>
                <w:lang w:eastAsia="ru-RU"/>
              </w:rPr>
            </w:pPr>
            <w:hyperlink r:id="rId7" w:history="1">
              <w:r w:rsidRPr="00A67BA4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Правила по охране труда при строительстве, реконструкции, ремонте и содержании мостов</w:t>
              </w:r>
            </w:hyperlink>
            <w:r w:rsidRPr="00A67BA4">
              <w:rPr>
                <w:rFonts w:ascii="Times New Roman" w:hAnsi="Times New Roman" w:cs="Times New Roman"/>
              </w:rPr>
              <w:t xml:space="preserve"> (Приказ Минтруда от 09.12.2020 г. № 872н.)</w:t>
            </w:r>
          </w:p>
        </w:tc>
        <w:tc>
          <w:tcPr>
            <w:tcW w:w="1276" w:type="dxa"/>
          </w:tcPr>
          <w:p w14:paraId="0DC8376E" w14:textId="77777777" w:rsidR="00A67BA4" w:rsidRPr="00A67BA4" w:rsidRDefault="00A67BA4" w:rsidP="004219AA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A67BA4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A67BA4" w:rsidRPr="00A67BA4" w14:paraId="70466F29" w14:textId="77777777" w:rsidTr="004219AA">
        <w:tc>
          <w:tcPr>
            <w:tcW w:w="421" w:type="dxa"/>
          </w:tcPr>
          <w:p w14:paraId="78263DD6" w14:textId="77777777" w:rsidR="00A67BA4" w:rsidRPr="00A67BA4" w:rsidRDefault="00A67BA4" w:rsidP="00A67BA4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5" w:type="dxa"/>
          </w:tcPr>
          <w:p w14:paraId="6E1F2D01" w14:textId="03C14031" w:rsidR="00A67BA4" w:rsidRPr="00A67BA4" w:rsidRDefault="00A67BA4" w:rsidP="00A67BA4">
            <w:pPr>
              <w:pStyle w:val="ae"/>
              <w:rPr>
                <w:rFonts w:ascii="Times New Roman" w:hAnsi="Times New Roman" w:cs="Times New Roman"/>
                <w:lang w:eastAsia="ru-RU"/>
              </w:rPr>
            </w:pPr>
            <w:r w:rsidRPr="00A67BA4">
              <w:rPr>
                <w:rFonts w:ascii="Times New Roman" w:hAnsi="Times New Roman" w:cs="Times New Roman"/>
                <w:bCs/>
              </w:rPr>
              <w:t>Правила по охране труда при выполнении электросварочных и газосварочных работ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67BA4">
              <w:rPr>
                <w:rFonts w:ascii="Times New Roman" w:hAnsi="Times New Roman" w:cs="Times New Roman"/>
                <w:bCs/>
              </w:rPr>
              <w:t>(</w:t>
            </w:r>
            <w:r w:rsidRPr="00A67BA4">
              <w:rPr>
                <w:rFonts w:ascii="Times New Roman" w:hAnsi="Times New Roman" w:cs="Times New Roman"/>
              </w:rPr>
              <w:t>Приказ Минтруда от 11.12.2020 г. № 884н.</w:t>
            </w:r>
            <w:r w:rsidRPr="00A67BA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276" w:type="dxa"/>
          </w:tcPr>
          <w:p w14:paraId="3D0E7FB7" w14:textId="77777777" w:rsidR="00A67BA4" w:rsidRPr="00A67BA4" w:rsidRDefault="00A67BA4" w:rsidP="004219AA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A67BA4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A67BA4" w:rsidRPr="00A67BA4" w14:paraId="2671E76D" w14:textId="77777777" w:rsidTr="004219AA">
        <w:tc>
          <w:tcPr>
            <w:tcW w:w="421" w:type="dxa"/>
          </w:tcPr>
          <w:p w14:paraId="5923765F" w14:textId="77777777" w:rsidR="00A67BA4" w:rsidRPr="00A67BA4" w:rsidRDefault="00A67BA4" w:rsidP="00A67BA4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5" w:type="dxa"/>
          </w:tcPr>
          <w:p w14:paraId="40810BBB" w14:textId="77777777" w:rsidR="00A67BA4" w:rsidRPr="00A67BA4" w:rsidRDefault="00A67BA4" w:rsidP="00A67BA4">
            <w:pPr>
              <w:pStyle w:val="ae"/>
              <w:rPr>
                <w:rFonts w:ascii="Times New Roman" w:hAnsi="Times New Roman" w:cs="Times New Roman"/>
                <w:lang w:eastAsia="ru-RU"/>
              </w:rPr>
            </w:pPr>
            <w:r w:rsidRPr="00A67BA4">
              <w:rPr>
                <w:rFonts w:ascii="Times New Roman" w:hAnsi="Times New Roman" w:cs="Times New Roman"/>
                <w:bCs/>
              </w:rPr>
              <w:t>Правила по охране труда при производстве дорожных строительных и ремонтно-строительных работ (</w:t>
            </w:r>
            <w:r w:rsidRPr="00A67BA4">
              <w:rPr>
                <w:rFonts w:ascii="Times New Roman" w:hAnsi="Times New Roman" w:cs="Times New Roman"/>
              </w:rPr>
              <w:t>Приказ Минтруда от 11.12.2020 г. № 882н.</w:t>
            </w:r>
            <w:r w:rsidRPr="00A67BA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276" w:type="dxa"/>
          </w:tcPr>
          <w:p w14:paraId="31ABCA05" w14:textId="77777777" w:rsidR="00A67BA4" w:rsidRPr="00A67BA4" w:rsidRDefault="00A67BA4" w:rsidP="004219AA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A67BA4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A67BA4" w:rsidRPr="00A67BA4" w14:paraId="6B031518" w14:textId="77777777" w:rsidTr="004219AA">
        <w:tc>
          <w:tcPr>
            <w:tcW w:w="421" w:type="dxa"/>
          </w:tcPr>
          <w:p w14:paraId="7AC8109E" w14:textId="77777777" w:rsidR="00A67BA4" w:rsidRPr="00A67BA4" w:rsidRDefault="00A67BA4" w:rsidP="00A67BA4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5" w:type="dxa"/>
          </w:tcPr>
          <w:p w14:paraId="68327D4D" w14:textId="77777777" w:rsidR="00A67BA4" w:rsidRPr="00A67BA4" w:rsidRDefault="00A67BA4" w:rsidP="00A67BA4">
            <w:pPr>
              <w:pStyle w:val="ae"/>
              <w:rPr>
                <w:rFonts w:ascii="Times New Roman" w:hAnsi="Times New Roman" w:cs="Times New Roman"/>
                <w:lang w:eastAsia="ru-RU"/>
              </w:rPr>
            </w:pPr>
            <w:r w:rsidRPr="00A67BA4">
              <w:rPr>
                <w:rFonts w:ascii="Times New Roman" w:hAnsi="Times New Roman" w:cs="Times New Roman"/>
                <w:bCs/>
              </w:rPr>
              <w:t>Правила по охране труда при выполнении окрасочных работ (</w:t>
            </w:r>
            <w:r w:rsidRPr="00A67BA4">
              <w:rPr>
                <w:rFonts w:ascii="Times New Roman" w:hAnsi="Times New Roman" w:cs="Times New Roman"/>
              </w:rPr>
              <w:t>Приказ Минтруда от 02.12.2020 г. № 849н.</w:t>
            </w:r>
            <w:r w:rsidRPr="00A67BA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276" w:type="dxa"/>
          </w:tcPr>
          <w:p w14:paraId="73FDCF35" w14:textId="77777777" w:rsidR="00A67BA4" w:rsidRPr="00A67BA4" w:rsidRDefault="00A67BA4" w:rsidP="004219AA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A67BA4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A67BA4" w:rsidRPr="00A67BA4" w14:paraId="28C598BE" w14:textId="77777777" w:rsidTr="004219AA">
        <w:tc>
          <w:tcPr>
            <w:tcW w:w="421" w:type="dxa"/>
          </w:tcPr>
          <w:p w14:paraId="704D28D6" w14:textId="77777777" w:rsidR="00A67BA4" w:rsidRPr="00A67BA4" w:rsidRDefault="00A67BA4" w:rsidP="00A67BA4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5" w:type="dxa"/>
          </w:tcPr>
          <w:p w14:paraId="5B2481F7" w14:textId="27C8455C" w:rsidR="00A67BA4" w:rsidRPr="00A67BA4" w:rsidRDefault="00A67BA4" w:rsidP="00A67BA4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A67BA4">
              <w:rPr>
                <w:rFonts w:ascii="Times New Roman" w:hAnsi="Times New Roman" w:cs="Times New Roman"/>
                <w:bCs/>
              </w:rPr>
              <w:t>Правила по охране труда при производстве строительных материалов (</w:t>
            </w:r>
            <w:r w:rsidRPr="00A67BA4">
              <w:rPr>
                <w:rFonts w:ascii="Times New Roman" w:hAnsi="Times New Roman" w:cs="Times New Roman"/>
              </w:rPr>
              <w:t>Приказ Минтруда от 15.12.2020 г. № 901н.</w:t>
            </w:r>
            <w:r w:rsidRPr="00A67BA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276" w:type="dxa"/>
          </w:tcPr>
          <w:p w14:paraId="229AD40C" w14:textId="77777777" w:rsidR="00A67BA4" w:rsidRPr="00A67BA4" w:rsidRDefault="00A67BA4" w:rsidP="004219AA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A67BA4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A67BA4" w:rsidRPr="00A67BA4" w14:paraId="10AAC25D" w14:textId="77777777" w:rsidTr="004219AA">
        <w:tc>
          <w:tcPr>
            <w:tcW w:w="421" w:type="dxa"/>
          </w:tcPr>
          <w:p w14:paraId="3F817655" w14:textId="77777777" w:rsidR="00A67BA4" w:rsidRPr="00A67BA4" w:rsidRDefault="00A67BA4" w:rsidP="00A67BA4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5" w:type="dxa"/>
          </w:tcPr>
          <w:p w14:paraId="64A57564" w14:textId="77777777" w:rsidR="00A67BA4" w:rsidRPr="00A67BA4" w:rsidRDefault="00A67BA4" w:rsidP="00A67BA4">
            <w:pPr>
              <w:pStyle w:val="ae"/>
              <w:rPr>
                <w:rFonts w:ascii="Times New Roman" w:hAnsi="Times New Roman" w:cs="Times New Roman"/>
                <w:bCs/>
              </w:rPr>
            </w:pPr>
            <w:hyperlink r:id="rId8" w:history="1">
              <w:r w:rsidRPr="00A67BA4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Правила по охране труда при производстве цемента</w:t>
              </w:r>
            </w:hyperlink>
            <w:r w:rsidRPr="00A67BA4">
              <w:rPr>
                <w:rFonts w:ascii="Times New Roman" w:hAnsi="Times New Roman" w:cs="Times New Roman"/>
              </w:rPr>
              <w:t>(Приказ Минтруда от 16.11.2020 г. № 781н.)</w:t>
            </w:r>
          </w:p>
        </w:tc>
        <w:tc>
          <w:tcPr>
            <w:tcW w:w="1276" w:type="dxa"/>
          </w:tcPr>
          <w:p w14:paraId="3A95675A" w14:textId="77777777" w:rsidR="00A67BA4" w:rsidRPr="00A67BA4" w:rsidRDefault="00A67BA4" w:rsidP="00421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67BA4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A67BA4" w:rsidRPr="00A67BA4" w14:paraId="0623C69C" w14:textId="77777777" w:rsidTr="004219AA">
        <w:tc>
          <w:tcPr>
            <w:tcW w:w="421" w:type="dxa"/>
          </w:tcPr>
          <w:p w14:paraId="01EF1506" w14:textId="77777777" w:rsidR="00A67BA4" w:rsidRPr="00A67BA4" w:rsidRDefault="00A67BA4" w:rsidP="00A67BA4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5" w:type="dxa"/>
          </w:tcPr>
          <w:p w14:paraId="4C06333D" w14:textId="49199EAE" w:rsidR="00A67BA4" w:rsidRPr="00A67BA4" w:rsidRDefault="00A67BA4" w:rsidP="00A67BA4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A67BA4">
              <w:rPr>
                <w:rFonts w:ascii="Times New Roman" w:hAnsi="Times New Roman" w:cs="Times New Roman"/>
                <w:bCs/>
              </w:rPr>
              <w:t>Правила по охране труда при размещении, монтаже, техническом обслуживании и ремонте технологического оборудования (</w:t>
            </w:r>
            <w:r w:rsidRPr="00A67BA4">
              <w:rPr>
                <w:rFonts w:ascii="Times New Roman" w:hAnsi="Times New Roman" w:cs="Times New Roman"/>
              </w:rPr>
              <w:t>Приказ Минтруда от 27.11.2020 г. № 833н.</w:t>
            </w:r>
            <w:r w:rsidRPr="00A67BA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276" w:type="dxa"/>
          </w:tcPr>
          <w:p w14:paraId="24E87D83" w14:textId="77777777" w:rsidR="00A67BA4" w:rsidRPr="00A67BA4" w:rsidRDefault="00A67BA4" w:rsidP="004219AA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A67BA4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A67BA4" w:rsidRPr="00A67BA4" w14:paraId="5B3B39A4" w14:textId="77777777" w:rsidTr="004219AA">
        <w:tc>
          <w:tcPr>
            <w:tcW w:w="421" w:type="dxa"/>
          </w:tcPr>
          <w:p w14:paraId="2587151B" w14:textId="77777777" w:rsidR="00A67BA4" w:rsidRPr="00A67BA4" w:rsidRDefault="00A67BA4" w:rsidP="00A67BA4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5" w:type="dxa"/>
          </w:tcPr>
          <w:p w14:paraId="4A417CC2" w14:textId="22C80413" w:rsidR="00A67BA4" w:rsidRPr="00A67BA4" w:rsidRDefault="00A67BA4" w:rsidP="00A67BA4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A67BA4">
              <w:rPr>
                <w:rFonts w:ascii="Times New Roman" w:hAnsi="Times New Roman" w:cs="Times New Roman"/>
                <w:bCs/>
              </w:rPr>
              <w:t>Правила по охране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67BA4">
              <w:rPr>
                <w:rFonts w:ascii="Times New Roman" w:hAnsi="Times New Roman" w:cs="Times New Roman"/>
                <w:bCs/>
              </w:rPr>
              <w:t>труда при работе в ограниченных и замкнутых пространствах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67BA4">
              <w:rPr>
                <w:rFonts w:ascii="Times New Roman" w:hAnsi="Times New Roman" w:cs="Times New Roman"/>
                <w:bCs/>
              </w:rPr>
              <w:t>(</w:t>
            </w:r>
            <w:r w:rsidRPr="00A67BA4">
              <w:rPr>
                <w:rFonts w:ascii="Times New Roman" w:hAnsi="Times New Roman" w:cs="Times New Roman"/>
              </w:rPr>
              <w:t>Приказ Минтруда России от 15.12.2020 г. № 902н.</w:t>
            </w:r>
            <w:r w:rsidRPr="00A67BA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276" w:type="dxa"/>
          </w:tcPr>
          <w:p w14:paraId="4D5BF10C" w14:textId="77777777" w:rsidR="00A67BA4" w:rsidRPr="00A67BA4" w:rsidRDefault="00A67BA4" w:rsidP="004219AA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A67BA4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A67BA4" w:rsidRPr="00A67BA4" w14:paraId="6F2AFA11" w14:textId="77777777" w:rsidTr="004219AA">
        <w:tc>
          <w:tcPr>
            <w:tcW w:w="421" w:type="dxa"/>
          </w:tcPr>
          <w:p w14:paraId="0A1F3215" w14:textId="77777777" w:rsidR="00A67BA4" w:rsidRPr="00A67BA4" w:rsidRDefault="00A67BA4" w:rsidP="00A67BA4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5" w:type="dxa"/>
          </w:tcPr>
          <w:p w14:paraId="69D0F983" w14:textId="6E510FBC" w:rsidR="00A67BA4" w:rsidRPr="00A67BA4" w:rsidRDefault="00A67BA4" w:rsidP="00A67BA4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A67BA4">
              <w:rPr>
                <w:rFonts w:ascii="Times New Roman" w:hAnsi="Times New Roman" w:cs="Times New Roman"/>
                <w:bCs/>
              </w:rPr>
              <w:t>Правила по охране труда в жилищно-коммунальном хозяйстве (</w:t>
            </w:r>
            <w:r w:rsidRPr="00A67BA4">
              <w:rPr>
                <w:rFonts w:ascii="Times New Roman" w:hAnsi="Times New Roman" w:cs="Times New Roman"/>
              </w:rPr>
              <w:t>Приказ Минтруда от 29.10.2020 г. № 758н.</w:t>
            </w:r>
            <w:r w:rsidRPr="00A67BA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276" w:type="dxa"/>
          </w:tcPr>
          <w:p w14:paraId="1101050A" w14:textId="77777777" w:rsidR="00A67BA4" w:rsidRPr="00A67BA4" w:rsidRDefault="00A67BA4" w:rsidP="004219AA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A67BA4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A67BA4" w:rsidRPr="00A67BA4" w14:paraId="6A69321C" w14:textId="77777777" w:rsidTr="004219AA">
        <w:tc>
          <w:tcPr>
            <w:tcW w:w="421" w:type="dxa"/>
          </w:tcPr>
          <w:p w14:paraId="5EC8492C" w14:textId="77777777" w:rsidR="00A67BA4" w:rsidRPr="00A67BA4" w:rsidRDefault="00A67BA4" w:rsidP="00A67BA4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5" w:type="dxa"/>
          </w:tcPr>
          <w:p w14:paraId="44AC0582" w14:textId="36D5A066" w:rsidR="00A67BA4" w:rsidRPr="00A67BA4" w:rsidRDefault="00A67BA4" w:rsidP="00A67BA4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A67BA4">
              <w:rPr>
                <w:rFonts w:ascii="Times New Roman" w:hAnsi="Times New Roman" w:cs="Times New Roman"/>
                <w:bCs/>
              </w:rPr>
              <w:t xml:space="preserve">Правила по охране труда при использовании отдельных видов химических веществ и материалов, при химической чистке, стирке, обеззараживании и дезактивации </w:t>
            </w:r>
          </w:p>
        </w:tc>
        <w:tc>
          <w:tcPr>
            <w:tcW w:w="1276" w:type="dxa"/>
          </w:tcPr>
          <w:p w14:paraId="165C34FB" w14:textId="77777777" w:rsidR="00A67BA4" w:rsidRPr="00A67BA4" w:rsidRDefault="00A67BA4" w:rsidP="004219AA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A67BA4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A67BA4" w:rsidRPr="00A67BA4" w14:paraId="34ABB121" w14:textId="77777777" w:rsidTr="004219AA">
        <w:tc>
          <w:tcPr>
            <w:tcW w:w="421" w:type="dxa"/>
          </w:tcPr>
          <w:p w14:paraId="60B44D76" w14:textId="77777777" w:rsidR="00A67BA4" w:rsidRPr="00A67BA4" w:rsidRDefault="00A67BA4" w:rsidP="00A67BA4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5" w:type="dxa"/>
          </w:tcPr>
          <w:p w14:paraId="000C9A49" w14:textId="77777777" w:rsidR="00A67BA4" w:rsidRPr="00A67BA4" w:rsidRDefault="00A67BA4" w:rsidP="00A67BA4">
            <w:pPr>
              <w:pStyle w:val="ae"/>
              <w:rPr>
                <w:rFonts w:ascii="Times New Roman" w:hAnsi="Times New Roman" w:cs="Times New Roman"/>
                <w:bCs/>
              </w:rPr>
            </w:pPr>
            <w:hyperlink r:id="rId9" w:history="1">
              <w:r w:rsidRPr="00A67BA4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Правила по охране труда при работе с инструментом и приспособлениями</w:t>
              </w:r>
            </w:hyperlink>
            <w:r w:rsidRPr="00A67BA4">
              <w:rPr>
                <w:rFonts w:ascii="Times New Roman" w:hAnsi="Times New Roman" w:cs="Times New Roman"/>
              </w:rPr>
              <w:t xml:space="preserve"> (Приказ Минтруда от 27.11.2020 г. № 835н.)</w:t>
            </w:r>
          </w:p>
        </w:tc>
        <w:tc>
          <w:tcPr>
            <w:tcW w:w="1276" w:type="dxa"/>
          </w:tcPr>
          <w:p w14:paraId="7E87A401" w14:textId="77777777" w:rsidR="00A67BA4" w:rsidRPr="00A67BA4" w:rsidRDefault="00A67BA4" w:rsidP="00421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67BA4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A67BA4" w:rsidRPr="00A67BA4" w14:paraId="039B4AB2" w14:textId="77777777" w:rsidTr="004219AA">
        <w:tc>
          <w:tcPr>
            <w:tcW w:w="421" w:type="dxa"/>
          </w:tcPr>
          <w:p w14:paraId="39B6FC5B" w14:textId="77777777" w:rsidR="00A67BA4" w:rsidRPr="00A67BA4" w:rsidRDefault="00A67BA4" w:rsidP="00A67BA4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5" w:type="dxa"/>
          </w:tcPr>
          <w:p w14:paraId="3BFBFFD5" w14:textId="46201EEF" w:rsidR="00A67BA4" w:rsidRPr="00A67BA4" w:rsidRDefault="00A67BA4" w:rsidP="00A67BA4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A67BA4">
              <w:rPr>
                <w:rFonts w:ascii="Times New Roman" w:hAnsi="Times New Roman" w:cs="Times New Roman"/>
                <w:bCs/>
              </w:rPr>
              <w:t>Правила по охране труда при обработке металлов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67BA4">
              <w:rPr>
                <w:rFonts w:ascii="Times New Roman" w:hAnsi="Times New Roman" w:cs="Times New Roman"/>
                <w:bCs/>
              </w:rPr>
              <w:t>(</w:t>
            </w:r>
            <w:r w:rsidRPr="00A67BA4">
              <w:rPr>
                <w:rFonts w:ascii="Times New Roman" w:hAnsi="Times New Roman" w:cs="Times New Roman"/>
              </w:rPr>
              <w:t>Приказ Минтруда России от 11.12.2020 г. № 887н..</w:t>
            </w:r>
            <w:r w:rsidRPr="00A67BA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276" w:type="dxa"/>
          </w:tcPr>
          <w:p w14:paraId="4D9260E0" w14:textId="77777777" w:rsidR="00A67BA4" w:rsidRPr="00A67BA4" w:rsidRDefault="00A67BA4" w:rsidP="004219AA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A67BA4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A67BA4" w:rsidRPr="00A67BA4" w14:paraId="095FB3D6" w14:textId="77777777" w:rsidTr="004219AA">
        <w:tc>
          <w:tcPr>
            <w:tcW w:w="421" w:type="dxa"/>
          </w:tcPr>
          <w:p w14:paraId="778D2F8E" w14:textId="77777777" w:rsidR="00A67BA4" w:rsidRPr="00A67BA4" w:rsidRDefault="00A67BA4" w:rsidP="00A67BA4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5" w:type="dxa"/>
          </w:tcPr>
          <w:p w14:paraId="7E6650D2" w14:textId="77777777" w:rsidR="00A67BA4" w:rsidRPr="00A67BA4" w:rsidRDefault="00A67BA4" w:rsidP="00A67BA4">
            <w:pPr>
              <w:pStyle w:val="ae"/>
              <w:rPr>
                <w:rFonts w:ascii="Times New Roman" w:hAnsi="Times New Roman" w:cs="Times New Roman"/>
                <w:bCs/>
              </w:rPr>
            </w:pPr>
            <w:hyperlink r:id="rId10" w:history="1">
              <w:r w:rsidRPr="00A67BA4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Правила по охране труда при нанесении металлопокрытий</w:t>
              </w:r>
            </w:hyperlink>
            <w:r w:rsidRPr="00A67BA4">
              <w:rPr>
                <w:rFonts w:ascii="Times New Roman" w:hAnsi="Times New Roman" w:cs="Times New Roman"/>
              </w:rPr>
              <w:t xml:space="preserve"> (Приказ Минтруда от 12.11.2020 г. № 776н.)</w:t>
            </w:r>
          </w:p>
        </w:tc>
        <w:tc>
          <w:tcPr>
            <w:tcW w:w="1276" w:type="dxa"/>
          </w:tcPr>
          <w:p w14:paraId="36377A68" w14:textId="77777777" w:rsidR="00A67BA4" w:rsidRPr="00A67BA4" w:rsidRDefault="00A67BA4" w:rsidP="00421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67BA4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A67BA4" w:rsidRPr="00A67BA4" w14:paraId="762D8E9C" w14:textId="77777777" w:rsidTr="004219AA">
        <w:tc>
          <w:tcPr>
            <w:tcW w:w="421" w:type="dxa"/>
          </w:tcPr>
          <w:p w14:paraId="3782DA3B" w14:textId="77777777" w:rsidR="00A67BA4" w:rsidRPr="00A67BA4" w:rsidRDefault="00A67BA4" w:rsidP="00A67BA4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5" w:type="dxa"/>
          </w:tcPr>
          <w:p w14:paraId="31FAD9D5" w14:textId="5ABE6ED4" w:rsidR="00A67BA4" w:rsidRPr="00A67BA4" w:rsidRDefault="00A67BA4" w:rsidP="00A67BA4">
            <w:pPr>
              <w:pStyle w:val="ae"/>
              <w:rPr>
                <w:rFonts w:ascii="Times New Roman" w:hAnsi="Times New Roman" w:cs="Times New Roman"/>
              </w:rPr>
            </w:pPr>
            <w:hyperlink r:id="rId11" w:history="1">
              <w:r w:rsidRPr="00A67BA4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 xml:space="preserve">Правила по охране труда в сельском </w:t>
              </w:r>
              <w:r w:rsidRPr="00A67BA4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хозяйстве</w:t>
              </w:r>
            </w:hyperlink>
            <w:r w:rsidRPr="00A67BA4">
              <w:rPr>
                <w:rFonts w:ascii="Times New Roman" w:hAnsi="Times New Roman" w:cs="Times New Roman"/>
              </w:rPr>
              <w:t xml:space="preserve"> (Приказ Минтруда от 27.10.2020 г. № 746н.)</w:t>
            </w:r>
          </w:p>
        </w:tc>
        <w:tc>
          <w:tcPr>
            <w:tcW w:w="1276" w:type="dxa"/>
          </w:tcPr>
          <w:p w14:paraId="7F839665" w14:textId="77777777" w:rsidR="00A67BA4" w:rsidRPr="00A67BA4" w:rsidRDefault="00A67BA4" w:rsidP="00421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67BA4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A67BA4" w:rsidRPr="00A67BA4" w14:paraId="1EB640B7" w14:textId="77777777" w:rsidTr="004219AA">
        <w:tc>
          <w:tcPr>
            <w:tcW w:w="421" w:type="dxa"/>
          </w:tcPr>
          <w:p w14:paraId="4CC4E27E" w14:textId="77777777" w:rsidR="00A67BA4" w:rsidRPr="00A67BA4" w:rsidRDefault="00A67BA4" w:rsidP="00A67BA4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5" w:type="dxa"/>
            <w:shd w:val="clear" w:color="auto" w:fill="FFFFFF"/>
            <w:vAlign w:val="center"/>
          </w:tcPr>
          <w:p w14:paraId="3831E44D" w14:textId="39FBBC92" w:rsidR="00A67BA4" w:rsidRPr="00A67BA4" w:rsidRDefault="00A67BA4" w:rsidP="00A67BA4">
            <w:pPr>
              <w:pStyle w:val="ae"/>
              <w:rPr>
                <w:rFonts w:ascii="Times New Roman" w:hAnsi="Times New Roman" w:cs="Times New Roman"/>
                <w:bCs/>
              </w:rPr>
            </w:pPr>
            <w:hyperlink r:id="rId12" w:history="1">
              <w:r w:rsidRPr="00A67BA4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 xml:space="preserve">Правила в подразделениях </w:t>
              </w:r>
              <w:r w:rsidRPr="00A67BA4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пожарн</w:t>
              </w:r>
              <w:r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 xml:space="preserve">ой </w:t>
              </w:r>
              <w:r w:rsidRPr="00A67BA4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охраны</w:t>
              </w:r>
            </w:hyperlink>
            <w:r w:rsidRPr="00A67BA4">
              <w:rPr>
                <w:rFonts w:ascii="Times New Roman" w:hAnsi="Times New Roman" w:cs="Times New Roman"/>
              </w:rPr>
              <w:t xml:space="preserve"> (Приказ Минтруда от 11.12.2020 г. № 881н.)</w:t>
            </w:r>
          </w:p>
        </w:tc>
        <w:tc>
          <w:tcPr>
            <w:tcW w:w="1276" w:type="dxa"/>
            <w:shd w:val="clear" w:color="auto" w:fill="FFFFFF"/>
          </w:tcPr>
          <w:p w14:paraId="6D10205B" w14:textId="77777777" w:rsidR="00A67BA4" w:rsidRPr="00A67BA4" w:rsidRDefault="00A67BA4" w:rsidP="00421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67BA4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A67BA4" w:rsidRPr="00A67BA4" w14:paraId="7C00E30D" w14:textId="77777777" w:rsidTr="004219AA">
        <w:tc>
          <w:tcPr>
            <w:tcW w:w="421" w:type="dxa"/>
          </w:tcPr>
          <w:p w14:paraId="50DD777C" w14:textId="77777777" w:rsidR="00A67BA4" w:rsidRPr="00A67BA4" w:rsidRDefault="00A67BA4" w:rsidP="00A67BA4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5" w:type="dxa"/>
          </w:tcPr>
          <w:p w14:paraId="5B3DA311" w14:textId="416D5F51" w:rsidR="00A67BA4" w:rsidRPr="00A67BA4" w:rsidRDefault="00A67BA4" w:rsidP="00A67BA4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A67BA4">
              <w:rPr>
                <w:rFonts w:ascii="Times New Roman" w:hAnsi="Times New Roman" w:cs="Times New Roman"/>
                <w:shd w:val="clear" w:color="auto" w:fill="FFFFFF"/>
              </w:rPr>
              <w:t>Правила по охране труда при эксплуатации электроустановок</w:t>
            </w:r>
            <w:r w:rsidR="004219A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A67BA4">
              <w:rPr>
                <w:rFonts w:ascii="Times New Roman" w:hAnsi="Times New Roman" w:cs="Times New Roman"/>
                <w:shd w:val="clear" w:color="auto" w:fill="FFFFFF"/>
              </w:rPr>
              <w:t>(члены комиссии с группой допуска по электробезопасности)</w:t>
            </w:r>
            <w:r w:rsidR="004219A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4219AA" w:rsidRPr="00A67BA4">
              <w:rPr>
                <w:rFonts w:ascii="Times New Roman" w:hAnsi="Times New Roman" w:cs="Times New Roman"/>
                <w:shd w:val="clear" w:color="auto" w:fill="FFFFFF"/>
              </w:rPr>
              <w:t>(Приказ</w:t>
            </w:r>
            <w:r w:rsidRPr="00A67BA4">
              <w:rPr>
                <w:rFonts w:ascii="Times New Roman" w:hAnsi="Times New Roman" w:cs="Times New Roman"/>
                <w:shd w:val="clear" w:color="auto" w:fill="FFFFFF"/>
              </w:rPr>
              <w:t xml:space="preserve"> Минтруда России от 15.12.2020 № 903н.)</w:t>
            </w:r>
          </w:p>
        </w:tc>
        <w:tc>
          <w:tcPr>
            <w:tcW w:w="1276" w:type="dxa"/>
          </w:tcPr>
          <w:p w14:paraId="66A5A6E7" w14:textId="77777777" w:rsidR="00A67BA4" w:rsidRPr="00A67BA4" w:rsidRDefault="00A67BA4" w:rsidP="004219AA">
            <w:pPr>
              <w:pStyle w:val="ae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67BA4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A67BA4" w:rsidRPr="00A67BA4" w14:paraId="03B62B41" w14:textId="77777777" w:rsidTr="004219AA">
        <w:tc>
          <w:tcPr>
            <w:tcW w:w="421" w:type="dxa"/>
          </w:tcPr>
          <w:p w14:paraId="49136295" w14:textId="77777777" w:rsidR="00A67BA4" w:rsidRPr="00A67BA4" w:rsidRDefault="00A67BA4" w:rsidP="00A67BA4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5" w:type="dxa"/>
          </w:tcPr>
          <w:p w14:paraId="07B9C786" w14:textId="77777777" w:rsidR="00A67BA4" w:rsidRPr="00A67BA4" w:rsidRDefault="00A67BA4" w:rsidP="00A67BA4">
            <w:pPr>
              <w:pStyle w:val="ae"/>
              <w:rPr>
                <w:rFonts w:ascii="Times New Roman" w:hAnsi="Times New Roman" w:cs="Times New Roman"/>
              </w:rPr>
            </w:pPr>
            <w:hyperlink r:id="rId13" w:history="1">
              <w:r w:rsidRPr="00A67BA4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Правила по охране труда при эксплуатации объектов теплоснабжения и теплопотребляющих установок</w:t>
              </w:r>
            </w:hyperlink>
            <w:r w:rsidRPr="00A67BA4">
              <w:rPr>
                <w:rFonts w:ascii="Times New Roman" w:hAnsi="Times New Roman" w:cs="Times New Roman"/>
              </w:rPr>
              <w:t xml:space="preserve"> (Приказ Минтруда от 17.12.2020 г. № 924н.)</w:t>
            </w:r>
          </w:p>
        </w:tc>
        <w:tc>
          <w:tcPr>
            <w:tcW w:w="1276" w:type="dxa"/>
          </w:tcPr>
          <w:p w14:paraId="7D28078A" w14:textId="77777777" w:rsidR="00A67BA4" w:rsidRPr="00A67BA4" w:rsidRDefault="00A67BA4" w:rsidP="00421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67BA4">
              <w:rPr>
                <w:rFonts w:ascii="Times New Roman" w:hAnsi="Times New Roman" w:cs="Times New Roman"/>
                <w:bCs/>
              </w:rPr>
              <w:t>4</w:t>
            </w:r>
          </w:p>
        </w:tc>
      </w:tr>
    </w:tbl>
    <w:p w14:paraId="1B6E6E37" w14:textId="77777777" w:rsidR="00A67BA4" w:rsidRPr="00A67BA4" w:rsidRDefault="00A67BA4" w:rsidP="00A67BA4">
      <w:pPr>
        <w:pStyle w:val="a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67BA4" w:rsidRPr="00A67BA4" w:rsidSect="005E7112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9009E"/>
    <w:multiLevelType w:val="multilevel"/>
    <w:tmpl w:val="AB345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71110"/>
    <w:multiLevelType w:val="multilevel"/>
    <w:tmpl w:val="A308E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6F3193"/>
    <w:multiLevelType w:val="hybridMultilevel"/>
    <w:tmpl w:val="0FA0BF1C"/>
    <w:lvl w:ilvl="0" w:tplc="BD8AF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00009"/>
    <w:multiLevelType w:val="hybridMultilevel"/>
    <w:tmpl w:val="2C029EAE"/>
    <w:lvl w:ilvl="0" w:tplc="C3647036">
      <w:start w:val="1"/>
      <w:numFmt w:val="bullet"/>
      <w:lvlText w:val=""/>
      <w:lvlJc w:val="left"/>
      <w:pPr>
        <w:ind w:left="1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4" w15:restartNumberingAfterBreak="0">
    <w:nsid w:val="27C33037"/>
    <w:multiLevelType w:val="multilevel"/>
    <w:tmpl w:val="D602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952A8B"/>
    <w:multiLevelType w:val="hybridMultilevel"/>
    <w:tmpl w:val="B516A812"/>
    <w:lvl w:ilvl="0" w:tplc="BD8AF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F0E04"/>
    <w:multiLevelType w:val="hybridMultilevel"/>
    <w:tmpl w:val="B4802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A2444"/>
    <w:multiLevelType w:val="hybridMultilevel"/>
    <w:tmpl w:val="0AB051A0"/>
    <w:lvl w:ilvl="0" w:tplc="BD8AF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66328"/>
    <w:multiLevelType w:val="hybridMultilevel"/>
    <w:tmpl w:val="646E5000"/>
    <w:lvl w:ilvl="0" w:tplc="BD8AF4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A6013DB"/>
    <w:multiLevelType w:val="multilevel"/>
    <w:tmpl w:val="BA78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456960"/>
    <w:multiLevelType w:val="hybridMultilevel"/>
    <w:tmpl w:val="A6B618CE"/>
    <w:lvl w:ilvl="0" w:tplc="BD8AF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06B89"/>
    <w:multiLevelType w:val="hybridMultilevel"/>
    <w:tmpl w:val="82706A70"/>
    <w:lvl w:ilvl="0" w:tplc="BD8AF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A0816"/>
    <w:multiLevelType w:val="hybridMultilevel"/>
    <w:tmpl w:val="A388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3085C"/>
    <w:multiLevelType w:val="hybridMultilevel"/>
    <w:tmpl w:val="E12025C8"/>
    <w:lvl w:ilvl="0" w:tplc="BD8AF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171AD"/>
    <w:multiLevelType w:val="hybridMultilevel"/>
    <w:tmpl w:val="7E028360"/>
    <w:lvl w:ilvl="0" w:tplc="BD8AF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221EF"/>
    <w:multiLevelType w:val="hybridMultilevel"/>
    <w:tmpl w:val="FCC262B8"/>
    <w:lvl w:ilvl="0" w:tplc="BD8AF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C58F6"/>
    <w:multiLevelType w:val="hybridMultilevel"/>
    <w:tmpl w:val="3D763F7A"/>
    <w:lvl w:ilvl="0" w:tplc="BD8AF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940DA"/>
    <w:multiLevelType w:val="hybridMultilevel"/>
    <w:tmpl w:val="6A688232"/>
    <w:lvl w:ilvl="0" w:tplc="BD8AF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15"/>
  </w:num>
  <w:num w:numId="6">
    <w:abstractNumId w:val="14"/>
  </w:num>
  <w:num w:numId="7">
    <w:abstractNumId w:val="7"/>
  </w:num>
  <w:num w:numId="8">
    <w:abstractNumId w:val="16"/>
  </w:num>
  <w:num w:numId="9">
    <w:abstractNumId w:val="17"/>
  </w:num>
  <w:num w:numId="10">
    <w:abstractNumId w:val="5"/>
  </w:num>
  <w:num w:numId="11">
    <w:abstractNumId w:val="10"/>
  </w:num>
  <w:num w:numId="12">
    <w:abstractNumId w:val="13"/>
  </w:num>
  <w:num w:numId="13">
    <w:abstractNumId w:val="11"/>
  </w:num>
  <w:num w:numId="14">
    <w:abstractNumId w:val="2"/>
  </w:num>
  <w:num w:numId="15">
    <w:abstractNumId w:val="3"/>
  </w:num>
  <w:num w:numId="16">
    <w:abstractNumId w:val="8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E55"/>
    <w:rsid w:val="0001679A"/>
    <w:rsid w:val="000270C5"/>
    <w:rsid w:val="00030066"/>
    <w:rsid w:val="0004186F"/>
    <w:rsid w:val="000A546B"/>
    <w:rsid w:val="000C4207"/>
    <w:rsid w:val="000C4863"/>
    <w:rsid w:val="00103035"/>
    <w:rsid w:val="00132498"/>
    <w:rsid w:val="0016497A"/>
    <w:rsid w:val="001D13E0"/>
    <w:rsid w:val="001D53F7"/>
    <w:rsid w:val="001F7AA4"/>
    <w:rsid w:val="00201DF8"/>
    <w:rsid w:val="00202486"/>
    <w:rsid w:val="00227769"/>
    <w:rsid w:val="0023471A"/>
    <w:rsid w:val="002509A2"/>
    <w:rsid w:val="0025179C"/>
    <w:rsid w:val="00272621"/>
    <w:rsid w:val="002846B0"/>
    <w:rsid w:val="00291147"/>
    <w:rsid w:val="00293074"/>
    <w:rsid w:val="002A28E3"/>
    <w:rsid w:val="002A3A65"/>
    <w:rsid w:val="002B1F34"/>
    <w:rsid w:val="00314873"/>
    <w:rsid w:val="00316D3E"/>
    <w:rsid w:val="00336AD9"/>
    <w:rsid w:val="00364E55"/>
    <w:rsid w:val="00385B0F"/>
    <w:rsid w:val="003F6B1B"/>
    <w:rsid w:val="00415EF8"/>
    <w:rsid w:val="004219AA"/>
    <w:rsid w:val="004256F4"/>
    <w:rsid w:val="00436CF1"/>
    <w:rsid w:val="00452AB0"/>
    <w:rsid w:val="00482D77"/>
    <w:rsid w:val="004A6C8E"/>
    <w:rsid w:val="004C5027"/>
    <w:rsid w:val="004F4230"/>
    <w:rsid w:val="00522AF9"/>
    <w:rsid w:val="00550BB7"/>
    <w:rsid w:val="00566580"/>
    <w:rsid w:val="00575100"/>
    <w:rsid w:val="00584375"/>
    <w:rsid w:val="005919AE"/>
    <w:rsid w:val="005A29CA"/>
    <w:rsid w:val="005C6BB9"/>
    <w:rsid w:val="005C7279"/>
    <w:rsid w:val="005E7112"/>
    <w:rsid w:val="006036B2"/>
    <w:rsid w:val="00605040"/>
    <w:rsid w:val="00627903"/>
    <w:rsid w:val="00631814"/>
    <w:rsid w:val="00636B13"/>
    <w:rsid w:val="00640131"/>
    <w:rsid w:val="00671586"/>
    <w:rsid w:val="006A0317"/>
    <w:rsid w:val="006A74D7"/>
    <w:rsid w:val="006B5144"/>
    <w:rsid w:val="006C41EE"/>
    <w:rsid w:val="006D60FE"/>
    <w:rsid w:val="006E50AE"/>
    <w:rsid w:val="007F0AF5"/>
    <w:rsid w:val="00805E98"/>
    <w:rsid w:val="00846422"/>
    <w:rsid w:val="00862C9C"/>
    <w:rsid w:val="008733E1"/>
    <w:rsid w:val="00874E74"/>
    <w:rsid w:val="008A6381"/>
    <w:rsid w:val="00970F70"/>
    <w:rsid w:val="00975E71"/>
    <w:rsid w:val="009976C5"/>
    <w:rsid w:val="009A147C"/>
    <w:rsid w:val="009B3042"/>
    <w:rsid w:val="009E344D"/>
    <w:rsid w:val="00A01AC9"/>
    <w:rsid w:val="00A032C2"/>
    <w:rsid w:val="00A33C30"/>
    <w:rsid w:val="00A561A8"/>
    <w:rsid w:val="00A67BA4"/>
    <w:rsid w:val="00A83FAD"/>
    <w:rsid w:val="00AB72E6"/>
    <w:rsid w:val="00AC4F8D"/>
    <w:rsid w:val="00B13EB2"/>
    <w:rsid w:val="00B26A3C"/>
    <w:rsid w:val="00B3744B"/>
    <w:rsid w:val="00B715DB"/>
    <w:rsid w:val="00B764FE"/>
    <w:rsid w:val="00B9697B"/>
    <w:rsid w:val="00BC2363"/>
    <w:rsid w:val="00BD0761"/>
    <w:rsid w:val="00BD5960"/>
    <w:rsid w:val="00C20A84"/>
    <w:rsid w:val="00C40A1C"/>
    <w:rsid w:val="00C65754"/>
    <w:rsid w:val="00C71FB5"/>
    <w:rsid w:val="00C81103"/>
    <w:rsid w:val="00C81241"/>
    <w:rsid w:val="00C813E9"/>
    <w:rsid w:val="00CC17EA"/>
    <w:rsid w:val="00CC2992"/>
    <w:rsid w:val="00CD50AC"/>
    <w:rsid w:val="00D10EA2"/>
    <w:rsid w:val="00D22850"/>
    <w:rsid w:val="00D45D8E"/>
    <w:rsid w:val="00D965FB"/>
    <w:rsid w:val="00DB454A"/>
    <w:rsid w:val="00DB70A1"/>
    <w:rsid w:val="00DE683E"/>
    <w:rsid w:val="00E60166"/>
    <w:rsid w:val="00E6109A"/>
    <w:rsid w:val="00E617BB"/>
    <w:rsid w:val="00EA669F"/>
    <w:rsid w:val="00EB1EA9"/>
    <w:rsid w:val="00EB2BF7"/>
    <w:rsid w:val="00F052A0"/>
    <w:rsid w:val="00F5670D"/>
    <w:rsid w:val="00F6129E"/>
    <w:rsid w:val="00FB12B7"/>
    <w:rsid w:val="00FF4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C11F"/>
  <w15:docId w15:val="{F80A9115-1ACE-4C8E-AD75-17D7DF44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33E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B70A1"/>
    <w:pPr>
      <w:ind w:left="720"/>
      <w:contextualSpacing/>
    </w:pPr>
  </w:style>
  <w:style w:type="table" w:styleId="a6">
    <w:name w:val="Table Grid"/>
    <w:basedOn w:val="a1"/>
    <w:uiPriority w:val="39"/>
    <w:rsid w:val="00FF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A032C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032C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032C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032C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032C2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A032C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81241"/>
  </w:style>
  <w:style w:type="character" w:customStyle="1" w:styleId="js-phone-number">
    <w:name w:val="js-phone-number"/>
    <w:basedOn w:val="a0"/>
    <w:rsid w:val="00C81241"/>
  </w:style>
  <w:style w:type="character" w:styleId="ad">
    <w:name w:val="Hyperlink"/>
    <w:rsid w:val="00AB72E6"/>
    <w:rPr>
      <w:color w:val="0000FF"/>
      <w:u w:val="single"/>
    </w:rPr>
  </w:style>
  <w:style w:type="paragraph" w:styleId="ae">
    <w:name w:val="No Spacing"/>
    <w:uiPriority w:val="1"/>
    <w:qFormat/>
    <w:rsid w:val="00D45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81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10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9293">
              <w:marLeft w:val="435"/>
              <w:marRight w:val="0"/>
              <w:marTop w:val="21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5643">
              <w:marLeft w:val="117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0247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078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6461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2866">
              <w:marLeft w:val="0"/>
              <w:marRight w:val="225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2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751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67232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ko1.ru/wp-content/uploads/2021/01/Pravila-pri-proizvodstve-cementa.docx" TargetMode="External"/><Relationship Id="rId13" Type="http://schemas.openxmlformats.org/officeDocument/2006/relationships/hyperlink" Target="https://coko1.ru/wp-content/uploads/2021/01/Pravila-pri-ekspluatacii-obektov-teplosnabzheniya-i-teplopotreblyajushhih-ustanovo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ko1.ru/wp-content/uploads/2021/01/Pravila-po-ohrane-truda-pri-stroitelstve-rekonstrukcii-remonte-i-soderzhanii-mostov.docx" TargetMode="External"/><Relationship Id="rId12" Type="http://schemas.openxmlformats.org/officeDocument/2006/relationships/hyperlink" Target="https://coko1.ru/wp-content/uploads/2021/01/Pravila-v-podrazdeleniyah-pozharnoi-ohran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ko1.ru/wp-content/uploads/2021/01/Pravila-po-ohrane-truda-pri-stroitelstve-rekonstrukcii-i-remonte.docx" TargetMode="External"/><Relationship Id="rId11" Type="http://schemas.openxmlformats.org/officeDocument/2006/relationships/hyperlink" Target="https://coko1.ru/wp-content/uploads/2021/01/Pravila-po-ohrane-truda-v-selskom-hozyaistve.docx" TargetMode="External"/><Relationship Id="rId5" Type="http://schemas.openxmlformats.org/officeDocument/2006/relationships/hyperlink" Target="https://coko1.ru/wp-content/uploads/2021/01/Pravila-pri-hranenii-transportirovanii-i-realizacii-nefteproduktov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oko1.ru/wp-content/uploads/2021/01/Pravila-pri-nanesenii-metallopokrytii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ko1.ru/wp-content/uploads/2021/01/Pravila-po-ohrane-truda-pri-rabote-s-instrumentom-i-prisposobleniyami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Анохин</dc:creator>
  <cp:lastModifiedBy>z5614</cp:lastModifiedBy>
  <cp:revision>6</cp:revision>
  <cp:lastPrinted>2020-12-24T12:48:00Z</cp:lastPrinted>
  <dcterms:created xsi:type="dcterms:W3CDTF">2021-01-19T12:02:00Z</dcterms:created>
  <dcterms:modified xsi:type="dcterms:W3CDTF">2021-01-20T10:37:00Z</dcterms:modified>
</cp:coreProperties>
</file>